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pt;height:63.25pt" o:ole="" fillcolor="window">
            <v:imagedata r:id="rId9" o:title=""/>
          </v:shape>
          <o:OLEObject Type="Embed" ProgID="Word.Picture.8" ShapeID="_x0000_i1025" DrawAspect="Content" ObjectID="_1758698588" r:id="rId10"/>
        </w:object>
      </w:r>
    </w:p>
    <w:p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56C5" w:rsidRPr="009456C5" w:rsidRDefault="004D793B" w:rsidP="009456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26.05.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2776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00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</w:t>
      </w:r>
      <w:r w:rsid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№ 228-з</w:t>
      </w:r>
    </w:p>
    <w:p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</w:t>
      </w:r>
      <w:proofErr w:type="gramStart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E2E21" w:rsidRDefault="002E1B3A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proofErr w:type="gramEnd"/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 xml:space="preserve">земель и </w:t>
      </w:r>
      <w:r w:rsidR="00891FDF">
        <w:rPr>
          <w:rFonts w:ascii="Times New Roman" w:hAnsi="Times New Roman" w:cs="Times New Roman"/>
          <w:b w:val="0"/>
          <w:sz w:val="28"/>
          <w:szCs w:val="28"/>
        </w:rPr>
        <w:t>част</w:t>
      </w:r>
      <w:r w:rsidR="00F42C86">
        <w:rPr>
          <w:rFonts w:ascii="Times New Roman" w:hAnsi="Times New Roman" w:cs="Times New Roman"/>
          <w:b w:val="0"/>
          <w:sz w:val="28"/>
          <w:szCs w:val="28"/>
        </w:rPr>
        <w:t>ей</w:t>
      </w:r>
      <w:r w:rsidR="00891F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земельн</w:t>
      </w:r>
      <w:r w:rsidR="00F42C86">
        <w:rPr>
          <w:rFonts w:ascii="Times New Roman" w:hAnsi="Times New Roman" w:cs="Times New Roman"/>
          <w:b w:val="0"/>
          <w:sz w:val="28"/>
          <w:szCs w:val="28"/>
        </w:rPr>
        <w:t>ых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F42C86">
        <w:rPr>
          <w:rFonts w:ascii="Times New Roman" w:hAnsi="Times New Roman" w:cs="Times New Roman"/>
          <w:b w:val="0"/>
          <w:sz w:val="28"/>
          <w:szCs w:val="28"/>
        </w:rPr>
        <w:t>ов</w:t>
      </w:r>
    </w:p>
    <w:p w:rsidR="007E2E21" w:rsidRDefault="00243120" w:rsidP="007E2E21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F42C86">
        <w:rPr>
          <w:rFonts w:ascii="Times New Roman" w:hAnsi="Times New Roman" w:cs="Times New Roman"/>
          <w:b w:val="0"/>
          <w:sz w:val="28"/>
          <w:szCs w:val="28"/>
        </w:rPr>
        <w:t>и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2E21" w:rsidRPr="004F091C">
        <w:rPr>
          <w:rFonts w:ascii="Times New Roman" w:hAnsi="Times New Roman" w:cs="Times New Roman"/>
          <w:b w:val="0"/>
          <w:sz w:val="28"/>
          <w:szCs w:val="28"/>
        </w:rPr>
        <w:t>номер</w:t>
      </w:r>
      <w:r w:rsidR="00F42C86">
        <w:rPr>
          <w:rFonts w:ascii="Times New Roman" w:hAnsi="Times New Roman" w:cs="Times New Roman"/>
          <w:b w:val="0"/>
          <w:sz w:val="28"/>
          <w:szCs w:val="28"/>
        </w:rPr>
        <w:t>ами</w:t>
      </w:r>
      <w:r w:rsidR="004F091C" w:rsidRPr="004F09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70:14:</w:t>
      </w:r>
      <w:r w:rsidR="00F42C86">
        <w:rPr>
          <w:rFonts w:ascii="Times New Roman" w:hAnsi="Times New Roman" w:cs="Times New Roman"/>
          <w:b w:val="0"/>
          <w:bCs/>
          <w:sz w:val="28"/>
          <w:szCs w:val="28"/>
        </w:rPr>
        <w:t>0300092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:</w:t>
      </w:r>
      <w:r w:rsidR="00F42C86">
        <w:rPr>
          <w:rFonts w:ascii="Times New Roman" w:hAnsi="Times New Roman" w:cs="Times New Roman"/>
          <w:b w:val="0"/>
          <w:bCs/>
          <w:sz w:val="28"/>
          <w:szCs w:val="28"/>
        </w:rPr>
        <w:t>7877,</w:t>
      </w:r>
    </w:p>
    <w:p w:rsidR="00F42C86" w:rsidRDefault="00F42C86" w:rsidP="007E2E21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70:14:0300092:13807, 70:14:0313004:1291,</w:t>
      </w:r>
    </w:p>
    <w:p w:rsidR="00F42C86" w:rsidRDefault="00F42C86" w:rsidP="007E2E21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70:14:0300092:13808, 70:14:03000</w:t>
      </w:r>
      <w:r w:rsidR="0033463F">
        <w:rPr>
          <w:rFonts w:ascii="Times New Roman" w:hAnsi="Times New Roman" w:cs="Times New Roman"/>
          <w:b w:val="0"/>
          <w:bCs/>
          <w:sz w:val="28"/>
          <w:szCs w:val="28"/>
        </w:rPr>
        <w:t>92:13806,</w:t>
      </w:r>
    </w:p>
    <w:p w:rsidR="0033463F" w:rsidRPr="00736C60" w:rsidRDefault="0033463F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70:14:0300092:7907</w:t>
      </w:r>
    </w:p>
    <w:p w:rsidR="00DD08ED" w:rsidRPr="00DD08ED" w:rsidRDefault="00DD08ED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>тановлении публичного сервитут</w:t>
      </w:r>
      <w:proofErr w:type="gramStart"/>
      <w:r w:rsidR="002813C9">
        <w:rPr>
          <w:rFonts w:ascii="Times New Roman" w:hAnsi="Times New Roman" w:cs="Times New Roman"/>
          <w:sz w:val="28"/>
          <w:szCs w:val="28"/>
        </w:rPr>
        <w:t xml:space="preserve">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4273A7">
        <w:rPr>
          <w:rFonts w:ascii="Times New Roman" w:hAnsi="Times New Roman" w:cs="Times New Roman"/>
          <w:sz w:val="28"/>
          <w:szCs w:val="28"/>
        </w:rPr>
        <w:t>28</w:t>
      </w:r>
      <w:r w:rsidR="00243120">
        <w:rPr>
          <w:rFonts w:ascii="Times New Roman" w:hAnsi="Times New Roman" w:cs="Times New Roman"/>
          <w:sz w:val="28"/>
          <w:szCs w:val="28"/>
        </w:rPr>
        <w:t>.</w:t>
      </w:r>
      <w:r w:rsidR="000E1F9F">
        <w:rPr>
          <w:rFonts w:ascii="Times New Roman" w:hAnsi="Times New Roman" w:cs="Times New Roman"/>
          <w:sz w:val="28"/>
          <w:szCs w:val="28"/>
        </w:rPr>
        <w:t>0</w:t>
      </w:r>
      <w:r w:rsidR="00243120">
        <w:rPr>
          <w:rFonts w:ascii="Times New Roman" w:hAnsi="Times New Roman" w:cs="Times New Roman"/>
          <w:sz w:val="28"/>
          <w:szCs w:val="28"/>
        </w:rPr>
        <w:t>4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0E1F9F">
        <w:rPr>
          <w:rFonts w:ascii="Times New Roman" w:hAnsi="Times New Roman" w:cs="Times New Roman"/>
          <w:sz w:val="28"/>
          <w:szCs w:val="28"/>
        </w:rPr>
        <w:t>01-03-33-</w:t>
      </w:r>
      <w:r w:rsidR="004273A7">
        <w:rPr>
          <w:rFonts w:ascii="Times New Roman" w:hAnsi="Times New Roman" w:cs="Times New Roman"/>
          <w:sz w:val="28"/>
          <w:szCs w:val="28"/>
        </w:rPr>
        <w:t>199</w:t>
      </w:r>
      <w:r w:rsidR="0033463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EE5FA0" w:rsidRPr="00223BD7" w:rsidRDefault="006257A3" w:rsidP="00C56CC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33463F">
        <w:rPr>
          <w:rFonts w:ascii="Times New Roman" w:hAnsi="Times New Roman" w:cs="Times New Roman"/>
          <w:sz w:val="28"/>
          <w:szCs w:val="28"/>
        </w:rPr>
        <w:t>0300092:19003</w:t>
      </w:r>
      <w:r w:rsidR="00C56CCC" w:rsidRPr="00223BD7">
        <w:rPr>
          <w:rFonts w:ascii="Times New Roman" w:hAnsi="Times New Roman" w:cs="Times New Roman"/>
          <w:sz w:val="28"/>
          <w:szCs w:val="28"/>
        </w:rPr>
        <w:t>, наименование: «Газопровод к жил</w:t>
      </w:r>
      <w:r w:rsidR="0033463F">
        <w:rPr>
          <w:rFonts w:ascii="Times New Roman" w:hAnsi="Times New Roman" w:cs="Times New Roman"/>
          <w:sz w:val="28"/>
          <w:szCs w:val="28"/>
        </w:rPr>
        <w:t>ым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дом</w:t>
      </w:r>
      <w:r w:rsidR="0033463F">
        <w:rPr>
          <w:rFonts w:ascii="Times New Roman" w:hAnsi="Times New Roman" w:cs="Times New Roman"/>
          <w:sz w:val="28"/>
          <w:szCs w:val="28"/>
        </w:rPr>
        <w:t>ам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</w:t>
      </w:r>
      <w:r w:rsidR="0033463F">
        <w:rPr>
          <w:rFonts w:ascii="Times New Roman" w:hAnsi="Times New Roman" w:cs="Times New Roman"/>
          <w:sz w:val="28"/>
          <w:szCs w:val="28"/>
        </w:rPr>
        <w:t>ым</w:t>
      </w:r>
      <w:r w:rsidR="00243120">
        <w:rPr>
          <w:rFonts w:ascii="Times New Roman" w:hAnsi="Times New Roman" w:cs="Times New Roman"/>
          <w:sz w:val="28"/>
          <w:szCs w:val="28"/>
        </w:rPr>
        <w:t xml:space="preserve"> по адресу: Томская область, </w:t>
      </w:r>
      <w:r w:rsidR="0033463F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 w:rsidR="0024312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243120">
        <w:rPr>
          <w:rFonts w:ascii="Times New Roman" w:hAnsi="Times New Roman" w:cs="Times New Roman"/>
          <w:sz w:val="28"/>
          <w:szCs w:val="28"/>
        </w:rPr>
        <w:t>Корнилово</w:t>
      </w:r>
      <w:proofErr w:type="spellEnd"/>
      <w:r w:rsidR="002431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463F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33463F">
        <w:rPr>
          <w:rFonts w:ascii="Times New Roman" w:hAnsi="Times New Roman" w:cs="Times New Roman"/>
          <w:sz w:val="28"/>
          <w:szCs w:val="28"/>
        </w:rPr>
        <w:t>. Красная Горка, пер</w:t>
      </w:r>
      <w:r w:rsidR="00243120">
        <w:rPr>
          <w:rFonts w:ascii="Times New Roman" w:hAnsi="Times New Roman" w:cs="Times New Roman"/>
          <w:sz w:val="28"/>
          <w:szCs w:val="28"/>
        </w:rPr>
        <w:t xml:space="preserve">. </w:t>
      </w:r>
      <w:r w:rsidR="0033463F">
        <w:rPr>
          <w:rFonts w:ascii="Times New Roman" w:hAnsi="Times New Roman" w:cs="Times New Roman"/>
          <w:sz w:val="28"/>
          <w:szCs w:val="28"/>
        </w:rPr>
        <w:t xml:space="preserve">1-й </w:t>
      </w:r>
      <w:proofErr w:type="gramStart"/>
      <w:r w:rsidR="0033463F">
        <w:rPr>
          <w:rFonts w:ascii="Times New Roman" w:hAnsi="Times New Roman" w:cs="Times New Roman"/>
          <w:sz w:val="28"/>
          <w:szCs w:val="28"/>
        </w:rPr>
        <w:t>Яблоневый</w:t>
      </w:r>
      <w:proofErr w:type="gramEnd"/>
      <w:r w:rsidR="00243120">
        <w:rPr>
          <w:rFonts w:ascii="Times New Roman" w:hAnsi="Times New Roman" w:cs="Times New Roman"/>
          <w:sz w:val="28"/>
          <w:szCs w:val="28"/>
        </w:rPr>
        <w:t xml:space="preserve">, </w:t>
      </w:r>
      <w:r w:rsidR="0033463F">
        <w:rPr>
          <w:rFonts w:ascii="Times New Roman" w:hAnsi="Times New Roman" w:cs="Times New Roman"/>
          <w:sz w:val="28"/>
          <w:szCs w:val="28"/>
        </w:rPr>
        <w:t>13, пер. 2-й Яблоневый, 1,2,2/1,3,4,7,8,9,9/1,10,12,14,18, пер. 3-й Яблоневый, 3,6,7,8,9,10,11,12,14</w:t>
      </w:r>
      <w:r w:rsidR="00243120">
        <w:rPr>
          <w:rFonts w:ascii="Times New Roman" w:hAnsi="Times New Roman" w:cs="Times New Roman"/>
          <w:sz w:val="28"/>
          <w:szCs w:val="28"/>
        </w:rPr>
        <w:t>»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расположенный по адресу: Российская Федерация, Томская область, Томский</w:t>
      </w:r>
      <w:r w:rsidR="00FD27C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район, </w:t>
      </w:r>
      <w:proofErr w:type="spellStart"/>
      <w:r w:rsidR="00243120">
        <w:rPr>
          <w:rFonts w:ascii="Times New Roman" w:hAnsi="Times New Roman" w:cs="Times New Roman"/>
          <w:sz w:val="28"/>
          <w:szCs w:val="28"/>
        </w:rPr>
        <w:t>Корниловское</w:t>
      </w:r>
      <w:proofErr w:type="spellEnd"/>
      <w:r w:rsidR="00C56CCC" w:rsidRPr="00223BD7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r w:rsidR="00243120">
        <w:rPr>
          <w:rFonts w:ascii="Times New Roman" w:hAnsi="Times New Roman" w:cs="Times New Roman"/>
          <w:sz w:val="28"/>
          <w:szCs w:val="28"/>
        </w:rPr>
        <w:t>с</w:t>
      </w:r>
      <w:r w:rsidR="00324B94" w:rsidRPr="00223BD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43120">
        <w:rPr>
          <w:rFonts w:ascii="Times New Roman" w:hAnsi="Times New Roman" w:cs="Times New Roman"/>
          <w:sz w:val="28"/>
          <w:szCs w:val="28"/>
        </w:rPr>
        <w:t>Корнилово</w:t>
      </w:r>
      <w:proofErr w:type="spellEnd"/>
      <w:r w:rsidR="002431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463F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33463F">
        <w:rPr>
          <w:rFonts w:ascii="Times New Roman" w:hAnsi="Times New Roman" w:cs="Times New Roman"/>
          <w:sz w:val="28"/>
          <w:szCs w:val="28"/>
        </w:rPr>
        <w:t xml:space="preserve">. Красная Горка, пер. 1-й </w:t>
      </w:r>
      <w:proofErr w:type="gramStart"/>
      <w:r w:rsidR="0033463F">
        <w:rPr>
          <w:rFonts w:ascii="Times New Roman" w:hAnsi="Times New Roman" w:cs="Times New Roman"/>
          <w:sz w:val="28"/>
          <w:szCs w:val="28"/>
        </w:rPr>
        <w:t>Яблоневый</w:t>
      </w:r>
      <w:proofErr w:type="gramEnd"/>
      <w:r w:rsidR="0033463F">
        <w:rPr>
          <w:rFonts w:ascii="Times New Roman" w:hAnsi="Times New Roman" w:cs="Times New Roman"/>
          <w:sz w:val="28"/>
          <w:szCs w:val="28"/>
        </w:rPr>
        <w:t>, пер. 2-й Яблоневый, 3-й Яблоневый</w:t>
      </w:r>
      <w:r w:rsidR="00C56CCC" w:rsidRPr="00223BD7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7E2E21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4273A7">
        <w:rPr>
          <w:rFonts w:ascii="Times New Roman" w:hAnsi="Times New Roman" w:cs="Times New Roman"/>
          <w:sz w:val="28"/>
          <w:szCs w:val="28"/>
        </w:rPr>
        <w:t xml:space="preserve">являющихся объектами местного значения муниципального района, </w:t>
      </w:r>
      <w:r w:rsidR="00C56CCC" w:rsidRPr="00223BD7">
        <w:rPr>
          <w:rFonts w:ascii="Times New Roman" w:hAnsi="Times New Roman" w:cs="Times New Roman"/>
          <w:sz w:val="28"/>
          <w:szCs w:val="28"/>
        </w:rPr>
        <w:t>необходимых для организации газоснабжения  населения 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>твии с п. 1 ст. 39.37 ЗК РФ, на:</w:t>
      </w:r>
    </w:p>
    <w:p w:rsidR="007E2E21" w:rsidRDefault="00D07667" w:rsidP="007E2E2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3346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расположенного по адресу: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Томская область, Томский район, </w:t>
      </w:r>
      <w:r w:rsidR="0033463F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="0033463F">
        <w:rPr>
          <w:rFonts w:ascii="Times New Roman" w:hAnsi="Times New Roman" w:cs="Times New Roman"/>
          <w:bCs/>
          <w:sz w:val="28"/>
          <w:szCs w:val="28"/>
        </w:rPr>
        <w:t>Корнилово</w:t>
      </w:r>
      <w:proofErr w:type="spellEnd"/>
      <w:r w:rsidR="0033463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33463F">
        <w:rPr>
          <w:rFonts w:ascii="Times New Roman" w:hAnsi="Times New Roman" w:cs="Times New Roman"/>
          <w:bCs/>
          <w:sz w:val="28"/>
          <w:szCs w:val="28"/>
        </w:rPr>
        <w:t>мкр</w:t>
      </w:r>
      <w:proofErr w:type="spellEnd"/>
      <w:r w:rsidR="0033463F">
        <w:rPr>
          <w:rFonts w:ascii="Times New Roman" w:hAnsi="Times New Roman" w:cs="Times New Roman"/>
          <w:bCs/>
          <w:sz w:val="28"/>
          <w:szCs w:val="28"/>
        </w:rPr>
        <w:t xml:space="preserve">. Красная Горка, пер. 1-й </w:t>
      </w:r>
      <w:r w:rsidR="0033463F">
        <w:rPr>
          <w:rFonts w:ascii="Times New Roman" w:hAnsi="Times New Roman" w:cs="Times New Roman"/>
          <w:bCs/>
          <w:sz w:val="28"/>
          <w:szCs w:val="28"/>
        </w:rPr>
        <w:lastRenderedPageBreak/>
        <w:t>Яблоневый, 13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,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 w:rsidR="0033463F">
        <w:rPr>
          <w:rFonts w:ascii="Times New Roman" w:hAnsi="Times New Roman" w:cs="Times New Roman"/>
          <w:bCs/>
          <w:sz w:val="28"/>
          <w:szCs w:val="28"/>
        </w:rPr>
        <w:t>0300092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:</w:t>
      </w:r>
      <w:r w:rsidR="0033463F">
        <w:rPr>
          <w:rFonts w:ascii="Times New Roman" w:hAnsi="Times New Roman" w:cs="Times New Roman"/>
          <w:bCs/>
          <w:sz w:val="28"/>
          <w:szCs w:val="28"/>
        </w:rPr>
        <w:t>7877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 w:rsidR="0033463F">
        <w:rPr>
          <w:rFonts w:ascii="Times New Roman" w:hAnsi="Times New Roman" w:cs="Times New Roman"/>
          <w:bCs/>
          <w:sz w:val="28"/>
          <w:szCs w:val="28"/>
        </w:rPr>
        <w:t>880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 кв.</w:t>
      </w:r>
      <w:r w:rsidR="00366006" w:rsidRPr="00223B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 w:rsidR="00334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33463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жилые дома, жилые дома блокированной застройки;</w:t>
      </w:r>
    </w:p>
    <w:p w:rsidR="0033463F" w:rsidRPr="00223BD7" w:rsidRDefault="0033463F" w:rsidP="0033463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Томская область, Томский район,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муниципальное образование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Корниловское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поселение», 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Корнилово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Красная Горка, пер. 2-</w:t>
      </w:r>
      <w:r w:rsidR="002742F4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й Яблоневый, </w:t>
      </w:r>
      <w:r w:rsidR="002742F4">
        <w:rPr>
          <w:rFonts w:ascii="Times New Roman" w:hAnsi="Times New Roman" w:cs="Times New Roman"/>
          <w:bCs/>
          <w:sz w:val="28"/>
          <w:szCs w:val="28"/>
        </w:rPr>
        <w:t>7</w:t>
      </w:r>
      <w:r w:rsidRPr="00223BD7">
        <w:rPr>
          <w:rFonts w:ascii="Times New Roman" w:hAnsi="Times New Roman" w:cs="Times New Roman"/>
          <w:bCs/>
          <w:sz w:val="28"/>
          <w:szCs w:val="28"/>
        </w:rPr>
        <w:t>,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</w:t>
      </w:r>
      <w:r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>
        <w:rPr>
          <w:rFonts w:ascii="Times New Roman" w:hAnsi="Times New Roman" w:cs="Times New Roman"/>
          <w:bCs/>
          <w:sz w:val="28"/>
          <w:szCs w:val="28"/>
        </w:rPr>
        <w:t>0300092</w:t>
      </w:r>
      <w:r w:rsidRPr="00223BD7">
        <w:rPr>
          <w:rFonts w:ascii="Times New Roman" w:hAnsi="Times New Roman" w:cs="Times New Roman"/>
          <w:bCs/>
          <w:sz w:val="28"/>
          <w:szCs w:val="28"/>
        </w:rPr>
        <w:t>:</w:t>
      </w:r>
      <w:r w:rsidR="002742F4">
        <w:rPr>
          <w:rFonts w:ascii="Times New Roman" w:hAnsi="Times New Roman" w:cs="Times New Roman"/>
          <w:bCs/>
          <w:sz w:val="28"/>
          <w:szCs w:val="28"/>
        </w:rPr>
        <w:t>13807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 w:rsidR="002742F4">
        <w:rPr>
          <w:rFonts w:ascii="Times New Roman" w:hAnsi="Times New Roman" w:cs="Times New Roman"/>
          <w:bCs/>
          <w:sz w:val="28"/>
          <w:szCs w:val="28"/>
        </w:rPr>
        <w:t>559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 кв. 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жилые дома, жилые дома блокированной застройки;</w:t>
      </w:r>
    </w:p>
    <w:p w:rsidR="002742F4" w:rsidRPr="00223BD7" w:rsidRDefault="002742F4" w:rsidP="002742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A6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578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Томская область, Томский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муниципальный 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район,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Корниловское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поселение, 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Корнилово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Красная Горка, пер. 1-ый Яблоневый, 2-ой Яблоневый, пер. 3-ий Яблоневый</w:t>
      </w:r>
      <w:r w:rsidRPr="00223BD7">
        <w:rPr>
          <w:rFonts w:ascii="Times New Roman" w:hAnsi="Times New Roman" w:cs="Times New Roman"/>
          <w:bCs/>
          <w:sz w:val="28"/>
          <w:szCs w:val="28"/>
        </w:rPr>
        <w:t>,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</w:t>
      </w:r>
      <w:r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>
        <w:rPr>
          <w:rFonts w:ascii="Times New Roman" w:hAnsi="Times New Roman" w:cs="Times New Roman"/>
          <w:bCs/>
          <w:sz w:val="28"/>
          <w:szCs w:val="28"/>
        </w:rPr>
        <w:t>0313004</w:t>
      </w:r>
      <w:r w:rsidRPr="00223BD7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>1291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bCs/>
          <w:sz w:val="28"/>
          <w:szCs w:val="28"/>
        </w:rPr>
        <w:t>8 715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 кв. 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земельные участка (территории) общего пользования;</w:t>
      </w:r>
      <w:proofErr w:type="gramEnd"/>
    </w:p>
    <w:p w:rsidR="002742F4" w:rsidRPr="00223BD7" w:rsidRDefault="002742F4" w:rsidP="002742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Томская область, Томский район,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муниципальное образование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Корниловское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поселение», 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Корнилово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Красная Горка, пер. 2-ой Яблоневый, 9/1</w:t>
      </w:r>
      <w:r w:rsidRPr="00223BD7">
        <w:rPr>
          <w:rFonts w:ascii="Times New Roman" w:hAnsi="Times New Roman" w:cs="Times New Roman"/>
          <w:bCs/>
          <w:sz w:val="28"/>
          <w:szCs w:val="28"/>
        </w:rPr>
        <w:t>,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</w:t>
      </w:r>
      <w:r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>
        <w:rPr>
          <w:rFonts w:ascii="Times New Roman" w:hAnsi="Times New Roman" w:cs="Times New Roman"/>
          <w:bCs/>
          <w:sz w:val="28"/>
          <w:szCs w:val="28"/>
        </w:rPr>
        <w:t>0300092</w:t>
      </w:r>
      <w:r w:rsidRPr="00223BD7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>13808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bCs/>
          <w:sz w:val="28"/>
          <w:szCs w:val="28"/>
        </w:rPr>
        <w:t>504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 кв. 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жилые дома, жилые дома блокированной застройки;</w:t>
      </w:r>
    </w:p>
    <w:p w:rsidR="002742F4" w:rsidRPr="00223BD7" w:rsidRDefault="002742F4" w:rsidP="002742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Томская область, Томский район,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муниципальное образование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Корниловское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поселение», 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Корнилово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Красная Горка, пер. 2-ой Яблоневый, 9</w:t>
      </w:r>
      <w:r w:rsidRPr="00223BD7">
        <w:rPr>
          <w:rFonts w:ascii="Times New Roman" w:hAnsi="Times New Roman" w:cs="Times New Roman"/>
          <w:bCs/>
          <w:sz w:val="28"/>
          <w:szCs w:val="28"/>
        </w:rPr>
        <w:t>,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</w:t>
      </w:r>
      <w:r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>
        <w:rPr>
          <w:rFonts w:ascii="Times New Roman" w:hAnsi="Times New Roman" w:cs="Times New Roman"/>
          <w:bCs/>
          <w:sz w:val="28"/>
          <w:szCs w:val="28"/>
        </w:rPr>
        <w:t>0300092</w:t>
      </w:r>
      <w:r w:rsidRPr="00223BD7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>13806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bCs/>
          <w:sz w:val="28"/>
          <w:szCs w:val="28"/>
        </w:rPr>
        <w:t>550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 кв. 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жилые дома, жилые дома блокированной застройки;</w:t>
      </w:r>
    </w:p>
    <w:p w:rsidR="0033463F" w:rsidRPr="00223BD7" w:rsidRDefault="002742F4" w:rsidP="006A6BB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6A6BB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</w:t>
      </w:r>
      <w:r w:rsidR="006A6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расположенного по адресу: 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Томская область, Томский район, </w:t>
      </w:r>
      <w:r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Корнилово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Красная Горка, пер. </w:t>
      </w:r>
      <w:r w:rsidR="006A6BB4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6A6BB4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й Яблоневый, </w:t>
      </w:r>
      <w:r w:rsidR="006A6BB4">
        <w:rPr>
          <w:rFonts w:ascii="Times New Roman" w:hAnsi="Times New Roman" w:cs="Times New Roman"/>
          <w:bCs/>
          <w:sz w:val="28"/>
          <w:szCs w:val="28"/>
        </w:rPr>
        <w:t>14</w:t>
      </w:r>
      <w:r w:rsidRPr="00223BD7">
        <w:rPr>
          <w:rFonts w:ascii="Times New Roman" w:hAnsi="Times New Roman" w:cs="Times New Roman"/>
          <w:bCs/>
          <w:sz w:val="28"/>
          <w:szCs w:val="28"/>
        </w:rPr>
        <w:t>,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</w:t>
      </w:r>
      <w:r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>
        <w:rPr>
          <w:rFonts w:ascii="Times New Roman" w:hAnsi="Times New Roman" w:cs="Times New Roman"/>
          <w:bCs/>
          <w:sz w:val="28"/>
          <w:szCs w:val="28"/>
        </w:rPr>
        <w:t>0300092</w:t>
      </w:r>
      <w:r w:rsidRPr="00223BD7">
        <w:rPr>
          <w:rFonts w:ascii="Times New Roman" w:hAnsi="Times New Roman" w:cs="Times New Roman"/>
          <w:bCs/>
          <w:sz w:val="28"/>
          <w:szCs w:val="28"/>
        </w:rPr>
        <w:t>:</w:t>
      </w:r>
      <w:r w:rsidR="006A6BB4">
        <w:rPr>
          <w:rFonts w:ascii="Times New Roman" w:hAnsi="Times New Roman" w:cs="Times New Roman"/>
          <w:bCs/>
          <w:sz w:val="28"/>
          <w:szCs w:val="28"/>
        </w:rPr>
        <w:t>7907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 w:rsidR="006A6BB4">
        <w:rPr>
          <w:rFonts w:ascii="Times New Roman" w:hAnsi="Times New Roman" w:cs="Times New Roman"/>
          <w:bCs/>
          <w:sz w:val="28"/>
          <w:szCs w:val="28"/>
        </w:rPr>
        <w:t>802</w:t>
      </w:r>
      <w:r w:rsidRPr="00223BD7">
        <w:rPr>
          <w:rFonts w:ascii="Times New Roman" w:hAnsi="Times New Roman" w:cs="Times New Roman"/>
          <w:bCs/>
          <w:sz w:val="28"/>
          <w:szCs w:val="28"/>
        </w:rPr>
        <w:t xml:space="preserve"> кв. 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жилые дома, жилые дома блокированной застройки;</w:t>
      </w:r>
    </w:p>
    <w:p w:rsidR="00A15CA8" w:rsidRPr="00223BD7" w:rsidRDefault="001013C1" w:rsidP="001013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- земли площадью </w:t>
      </w:r>
      <w:r w:rsidR="006A6BB4">
        <w:rPr>
          <w:rFonts w:ascii="Times New Roman" w:hAnsi="Times New Roman" w:cs="Times New Roman"/>
          <w:sz w:val="28"/>
          <w:szCs w:val="28"/>
        </w:rPr>
        <w:t>523</w:t>
      </w:r>
      <w:r w:rsidRPr="00223BD7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1C41BC" w:rsidRPr="00223BD7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:rsidR="00E73887" w:rsidRPr="00223BD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lastRenderedPageBreak/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</w:t>
      </w:r>
      <w:proofErr w:type="gramStart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существенно затруднено</w:t>
      </w:r>
      <w:proofErr w:type="gramEnd"/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связи с осуществлением сервитута (при наличии такого срока): 3 дня.</w:t>
      </w:r>
    </w:p>
    <w:p w:rsidR="00243120" w:rsidRDefault="00E73887" w:rsidP="00243120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:rsidR="00DC292E" w:rsidRDefault="00DC292E" w:rsidP="00DC292E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1AE">
        <w:rPr>
          <w:rFonts w:ascii="Times New Roman" w:hAnsi="Times New Roman" w:cs="Times New Roman"/>
          <w:sz w:val="28"/>
          <w:szCs w:val="28"/>
        </w:rPr>
        <w:t>- в отношении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341AE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341AE">
        <w:rPr>
          <w:rFonts w:ascii="Times New Roman" w:hAnsi="Times New Roman" w:cs="Times New Roman"/>
          <w:sz w:val="28"/>
          <w:szCs w:val="28"/>
        </w:rPr>
        <w:t>, находящ</w:t>
      </w:r>
      <w:r>
        <w:rPr>
          <w:rFonts w:ascii="Times New Roman" w:hAnsi="Times New Roman" w:cs="Times New Roman"/>
          <w:sz w:val="28"/>
          <w:szCs w:val="28"/>
        </w:rPr>
        <w:t>егося</w:t>
      </w:r>
      <w:r w:rsidRPr="00D341AE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в соответствии со ст. 39.46 Земельно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Федерации;</w:t>
      </w:r>
    </w:p>
    <w:p w:rsidR="00CF797A" w:rsidRPr="00223BD7" w:rsidRDefault="00CF797A" w:rsidP="00243120">
      <w:pPr>
        <w:widowControl w:val="0"/>
        <w:autoSpaceDE w:val="0"/>
        <w:autoSpaceDN w:val="0"/>
        <w:spacing w:after="24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:rsidR="00DC292E" w:rsidRPr="00762FC3" w:rsidRDefault="00DC292E" w:rsidP="00DC292E">
      <w:pPr>
        <w:widowControl w:val="0"/>
        <w:autoSpaceDE w:val="0"/>
        <w:autoSpaceDN w:val="0"/>
        <w:spacing w:before="240" w:after="24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4.1 Размер платы за публичный сервитут в отношении земельного участка с кадастровым номером 70:14:</w:t>
      </w:r>
      <w:r w:rsidR="006A6BB4">
        <w:rPr>
          <w:rFonts w:ascii="Times New Roman" w:hAnsi="Times New Roman" w:cs="Times New Roman"/>
          <w:sz w:val="28"/>
          <w:szCs w:val="28"/>
        </w:rPr>
        <w:t>0313004</w:t>
      </w:r>
      <w:r>
        <w:rPr>
          <w:rFonts w:ascii="Times New Roman" w:hAnsi="Times New Roman" w:cs="Times New Roman"/>
          <w:sz w:val="28"/>
          <w:szCs w:val="28"/>
        </w:rPr>
        <w:t>:</w:t>
      </w:r>
      <w:r w:rsidR="006A6BB4">
        <w:rPr>
          <w:rFonts w:ascii="Times New Roman" w:hAnsi="Times New Roman" w:cs="Times New Roman"/>
          <w:sz w:val="28"/>
          <w:szCs w:val="28"/>
        </w:rPr>
        <w:t>1291</w:t>
      </w:r>
      <w:r>
        <w:rPr>
          <w:rFonts w:ascii="Times New Roman" w:hAnsi="Times New Roman" w:cs="Times New Roman"/>
          <w:sz w:val="28"/>
          <w:szCs w:val="28"/>
        </w:rPr>
        <w:t xml:space="preserve"> определен в приложении № 2 к настоящему постановлению.</w:t>
      </w:r>
    </w:p>
    <w:p w:rsidR="00947413" w:rsidRPr="00223BD7" w:rsidRDefault="00223BD7" w:rsidP="00DC292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="00DC292E">
        <w:rPr>
          <w:rFonts w:ascii="Times New Roman" w:hAnsi="Times New Roman" w:cs="Times New Roman"/>
          <w:sz w:val="28"/>
          <w:szCs w:val="28"/>
        </w:rPr>
        <w:t>2</w:t>
      </w:r>
      <w:r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Размер платы за публичный сервитут в отношении земель определен в приложении № </w:t>
      </w:r>
      <w:r w:rsidR="00DC292E">
        <w:rPr>
          <w:rFonts w:ascii="Times New Roman" w:hAnsi="Times New Roman" w:cs="Times New Roman"/>
          <w:sz w:val="28"/>
          <w:szCs w:val="28"/>
        </w:rPr>
        <w:t>3</w:t>
      </w:r>
      <w:r w:rsidR="00CF797A"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B79A9" w:rsidRPr="00223BD7" w:rsidRDefault="00E73887" w:rsidP="00DC292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DC292E">
        <w:rPr>
          <w:rFonts w:ascii="Times New Roman" w:hAnsi="Times New Roman" w:cs="Times New Roman"/>
          <w:sz w:val="28"/>
          <w:szCs w:val="28"/>
        </w:rPr>
        <w:t>3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:rsidR="0062789E" w:rsidRPr="00223BD7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:rsidR="000427A6" w:rsidRPr="00223BD7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:rsidR="00AD3119" w:rsidRPr="00223BD7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:rsidR="003F4324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:rsidR="00370A28" w:rsidRPr="00223BD7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:rsidR="00EE5FA0" w:rsidRPr="00223BD7" w:rsidRDefault="00E73887" w:rsidP="00DF6E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046519" w:rsidRPr="00223BD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46519" w:rsidRPr="00223BD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:rsidR="009A7700" w:rsidRDefault="00E73887" w:rsidP="00223B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proofErr w:type="gramStart"/>
      <w:r w:rsidR="001B797E" w:rsidRPr="00223BD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:rsidR="00223BD7" w:rsidRDefault="00223BD7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120" w:rsidRDefault="00243120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5143" w:rsidRPr="00223BD7" w:rsidRDefault="00A65143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6CCC" w:rsidRPr="00223BD7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A65143" w:rsidRDefault="00C56CCC" w:rsidP="00A6514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          </w:t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А.Н. Масловский</w:t>
      </w:r>
    </w:p>
    <w:p w:rsidR="00A65143" w:rsidRDefault="00A65143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65143" w:rsidRDefault="00A65143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43120" w:rsidRDefault="00243120" w:rsidP="00A65143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71D1F" w:rsidRPr="00ED435E" w:rsidRDefault="00D71D1F" w:rsidP="00D71D1F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D71D1F" w:rsidRPr="00ED435E" w:rsidSect="00EE5FA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511" w:rsidRDefault="001E4511" w:rsidP="005A1D89">
      <w:pPr>
        <w:spacing w:after="0" w:line="240" w:lineRule="auto"/>
      </w:pPr>
      <w:r>
        <w:separator/>
      </w:r>
    </w:p>
  </w:endnote>
  <w:endnote w:type="continuationSeparator" w:id="0">
    <w:p w:rsidR="001E4511" w:rsidRDefault="001E451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511" w:rsidRDefault="001E4511" w:rsidP="005A1D89">
      <w:pPr>
        <w:spacing w:after="0" w:line="240" w:lineRule="auto"/>
      </w:pPr>
      <w:r>
        <w:separator/>
      </w:r>
    </w:p>
  </w:footnote>
  <w:footnote w:type="continuationSeparator" w:id="0">
    <w:p w:rsidR="001E4511" w:rsidRDefault="001E4511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2376"/>
    <w:rsid w:val="00074693"/>
    <w:rsid w:val="000A0E01"/>
    <w:rsid w:val="000B038D"/>
    <w:rsid w:val="000B6793"/>
    <w:rsid w:val="000D4A2C"/>
    <w:rsid w:val="000D58EF"/>
    <w:rsid w:val="000E1F9F"/>
    <w:rsid w:val="000E76C7"/>
    <w:rsid w:val="001013C1"/>
    <w:rsid w:val="00107AD1"/>
    <w:rsid w:val="001120CD"/>
    <w:rsid w:val="001212A5"/>
    <w:rsid w:val="00127761"/>
    <w:rsid w:val="00127A4C"/>
    <w:rsid w:val="00135AD9"/>
    <w:rsid w:val="00155F09"/>
    <w:rsid w:val="00156D28"/>
    <w:rsid w:val="00177700"/>
    <w:rsid w:val="00180F2B"/>
    <w:rsid w:val="0018668B"/>
    <w:rsid w:val="001A0575"/>
    <w:rsid w:val="001A1965"/>
    <w:rsid w:val="001A4EE9"/>
    <w:rsid w:val="001B00F0"/>
    <w:rsid w:val="001B504D"/>
    <w:rsid w:val="001B797E"/>
    <w:rsid w:val="001C41BC"/>
    <w:rsid w:val="001D415A"/>
    <w:rsid w:val="001D4D2A"/>
    <w:rsid w:val="001E4511"/>
    <w:rsid w:val="001F1E8D"/>
    <w:rsid w:val="001F3632"/>
    <w:rsid w:val="00223BD7"/>
    <w:rsid w:val="0023258E"/>
    <w:rsid w:val="00234248"/>
    <w:rsid w:val="00243120"/>
    <w:rsid w:val="00245DDF"/>
    <w:rsid w:val="00250EC0"/>
    <w:rsid w:val="002525E5"/>
    <w:rsid w:val="00266157"/>
    <w:rsid w:val="00270C49"/>
    <w:rsid w:val="002715BF"/>
    <w:rsid w:val="002742F4"/>
    <w:rsid w:val="0028138B"/>
    <w:rsid w:val="002813C9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15077"/>
    <w:rsid w:val="00317C9A"/>
    <w:rsid w:val="00324B94"/>
    <w:rsid w:val="00333829"/>
    <w:rsid w:val="0033463F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C32F6"/>
    <w:rsid w:val="003E504B"/>
    <w:rsid w:val="003F4324"/>
    <w:rsid w:val="003F6D99"/>
    <w:rsid w:val="00402F67"/>
    <w:rsid w:val="00422EB8"/>
    <w:rsid w:val="004273A7"/>
    <w:rsid w:val="004313D2"/>
    <w:rsid w:val="00444E32"/>
    <w:rsid w:val="0044591C"/>
    <w:rsid w:val="00447484"/>
    <w:rsid w:val="00447C00"/>
    <w:rsid w:val="00471078"/>
    <w:rsid w:val="00481BF2"/>
    <w:rsid w:val="0048681F"/>
    <w:rsid w:val="00493C86"/>
    <w:rsid w:val="004C2188"/>
    <w:rsid w:val="004D741E"/>
    <w:rsid w:val="004D793B"/>
    <w:rsid w:val="004E24EB"/>
    <w:rsid w:val="004F091C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4C00"/>
    <w:rsid w:val="005455C5"/>
    <w:rsid w:val="00553401"/>
    <w:rsid w:val="00560FF6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6BB4"/>
    <w:rsid w:val="006A7257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23B20"/>
    <w:rsid w:val="00736C60"/>
    <w:rsid w:val="00756957"/>
    <w:rsid w:val="00764065"/>
    <w:rsid w:val="0077302B"/>
    <w:rsid w:val="0077570D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1FDF"/>
    <w:rsid w:val="0089256B"/>
    <w:rsid w:val="0089614D"/>
    <w:rsid w:val="00896F8A"/>
    <w:rsid w:val="00897507"/>
    <w:rsid w:val="008A05A7"/>
    <w:rsid w:val="008B5E22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1238"/>
    <w:rsid w:val="009A7700"/>
    <w:rsid w:val="009B085D"/>
    <w:rsid w:val="009B3853"/>
    <w:rsid w:val="009B5210"/>
    <w:rsid w:val="009B5C38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509EE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0375"/>
    <w:rsid w:val="00B74CF6"/>
    <w:rsid w:val="00B861EE"/>
    <w:rsid w:val="00B9380E"/>
    <w:rsid w:val="00BA3812"/>
    <w:rsid w:val="00BC0178"/>
    <w:rsid w:val="00BC079D"/>
    <w:rsid w:val="00BC19F9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C41CC"/>
    <w:rsid w:val="00CD4169"/>
    <w:rsid w:val="00CE2A01"/>
    <w:rsid w:val="00CF797A"/>
    <w:rsid w:val="00D07667"/>
    <w:rsid w:val="00D33266"/>
    <w:rsid w:val="00D340FA"/>
    <w:rsid w:val="00D357E9"/>
    <w:rsid w:val="00D44FE8"/>
    <w:rsid w:val="00D52E29"/>
    <w:rsid w:val="00D54DE4"/>
    <w:rsid w:val="00D71D1F"/>
    <w:rsid w:val="00D766B1"/>
    <w:rsid w:val="00D835AD"/>
    <w:rsid w:val="00D83EA9"/>
    <w:rsid w:val="00D97F16"/>
    <w:rsid w:val="00DA03B5"/>
    <w:rsid w:val="00DA7CED"/>
    <w:rsid w:val="00DB5B16"/>
    <w:rsid w:val="00DB79A9"/>
    <w:rsid w:val="00DC256D"/>
    <w:rsid w:val="00DC292E"/>
    <w:rsid w:val="00DC6FCF"/>
    <w:rsid w:val="00DD08ED"/>
    <w:rsid w:val="00DD6D43"/>
    <w:rsid w:val="00DD7083"/>
    <w:rsid w:val="00DD7618"/>
    <w:rsid w:val="00DE5182"/>
    <w:rsid w:val="00DF6E5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14C01"/>
    <w:rsid w:val="00F216C9"/>
    <w:rsid w:val="00F23CB2"/>
    <w:rsid w:val="00F36014"/>
    <w:rsid w:val="00F41A1E"/>
    <w:rsid w:val="00F42C86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F1A29-4F53-4FF2-996D-67130EE0F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7881</TotalTime>
  <Pages>4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Рябинина Ирина</cp:lastModifiedBy>
  <cp:revision>103</cp:revision>
  <cp:lastPrinted>2023-05-18T02:52:00Z</cp:lastPrinted>
  <dcterms:created xsi:type="dcterms:W3CDTF">2021-04-19T03:13:00Z</dcterms:created>
  <dcterms:modified xsi:type="dcterms:W3CDTF">2023-10-13T03:37:00Z</dcterms:modified>
</cp:coreProperties>
</file>